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278" w:rsidRPr="008E6CCF" w:rsidRDefault="004C6278" w:rsidP="004C6278">
      <w:pPr>
        <w:jc w:val="center"/>
        <w:rPr>
          <w:rFonts w:ascii="Cambria" w:hAnsi="Cambria"/>
          <w:b/>
          <w:sz w:val="40"/>
          <w:szCs w:val="40"/>
        </w:rPr>
      </w:pPr>
      <w:r w:rsidRPr="008E6CCF">
        <w:rPr>
          <w:rFonts w:ascii="Cambria" w:hAnsi="Cambria"/>
          <w:b/>
          <w:sz w:val="64"/>
          <w:szCs w:val="64"/>
        </w:rPr>
        <w:t>WHO IS GOD?</w:t>
      </w:r>
    </w:p>
    <w:p w:rsidR="004C6278" w:rsidRPr="008E6CCF" w:rsidRDefault="004C6278" w:rsidP="004C6278">
      <w:pPr>
        <w:jc w:val="center"/>
        <w:rPr>
          <w:rFonts w:ascii="Cambria" w:hAnsi="Cambria"/>
          <w:b/>
          <w:sz w:val="40"/>
          <w:szCs w:val="40"/>
        </w:rPr>
      </w:pPr>
      <w:r w:rsidRPr="008E6CCF">
        <w:rPr>
          <w:rFonts w:ascii="Cambria" w:hAnsi="Cambria"/>
          <w:b/>
          <w:sz w:val="40"/>
          <w:szCs w:val="40"/>
        </w:rPr>
        <w:t xml:space="preserve">The </w:t>
      </w:r>
      <w:proofErr w:type="spellStart"/>
      <w:r w:rsidRPr="008E6CCF">
        <w:rPr>
          <w:rFonts w:ascii="Cambria" w:hAnsi="Cambria"/>
          <w:b/>
          <w:sz w:val="40"/>
          <w:szCs w:val="40"/>
        </w:rPr>
        <w:t>Aseity</w:t>
      </w:r>
      <w:proofErr w:type="spellEnd"/>
      <w:r w:rsidRPr="008E6CCF">
        <w:rPr>
          <w:rFonts w:ascii="Cambria" w:hAnsi="Cambria"/>
          <w:b/>
          <w:sz w:val="40"/>
          <w:szCs w:val="40"/>
        </w:rPr>
        <w:t xml:space="preserve"> of God</w:t>
      </w:r>
    </w:p>
    <w:p w:rsidR="004C6278" w:rsidRPr="008E6CCF" w:rsidRDefault="004C6278" w:rsidP="004C6278">
      <w:pPr>
        <w:jc w:val="center"/>
        <w:rPr>
          <w:rFonts w:ascii="Cambria" w:hAnsi="Cambria"/>
          <w:b/>
        </w:rPr>
      </w:pPr>
      <w:r w:rsidRPr="008E6CCF">
        <w:rPr>
          <w:rFonts w:ascii="Cambria" w:hAnsi="Cambria"/>
          <w:b/>
        </w:rPr>
        <w:t>Discussion Questions</w:t>
      </w:r>
    </w:p>
    <w:p w:rsidR="004C6278" w:rsidRPr="00A36C8C" w:rsidRDefault="004C6278" w:rsidP="004C6278">
      <w:pPr>
        <w:rPr>
          <w:rFonts w:asciiTheme="majorHAnsi" w:hAnsiTheme="majorHAnsi"/>
        </w:rPr>
      </w:pPr>
    </w:p>
    <w:p w:rsidR="00BA76C9" w:rsidRPr="008E6CCF" w:rsidRDefault="004C6278" w:rsidP="004C6278">
      <w:pPr>
        <w:rPr>
          <w:rFonts w:ascii="Cambria" w:hAnsi="Cambria"/>
          <w:sz w:val="28"/>
          <w:szCs w:val="28"/>
        </w:rPr>
      </w:pPr>
      <w:r w:rsidRPr="008E6CCF">
        <w:rPr>
          <w:rFonts w:ascii="Cambria" w:hAnsi="Cambria"/>
          <w:sz w:val="28"/>
          <w:szCs w:val="28"/>
        </w:rPr>
        <w:t xml:space="preserve">1. </w:t>
      </w:r>
      <w:r w:rsidRPr="008E6CCF">
        <w:rPr>
          <w:rFonts w:ascii="Cambria" w:hAnsi="Cambria"/>
          <w:sz w:val="28"/>
          <w:szCs w:val="28"/>
        </w:rPr>
        <w:t>Was there ever a time when you wondered who God was? Who did you think He was? Do you remember when it was that you started believing in God? What did you think of the video and all the different responses to the question, “Who is God?”</w:t>
      </w:r>
    </w:p>
    <w:p w:rsidR="008E6CCF" w:rsidRDefault="008E6CCF" w:rsidP="004C6278">
      <w:pPr>
        <w:rPr>
          <w:rFonts w:ascii="Cambria" w:hAnsi="Cambria"/>
          <w:sz w:val="28"/>
          <w:szCs w:val="28"/>
        </w:rPr>
      </w:pPr>
    </w:p>
    <w:p w:rsidR="00F3148D" w:rsidRDefault="00F3148D" w:rsidP="004C6278">
      <w:pPr>
        <w:rPr>
          <w:rFonts w:ascii="Cambria" w:hAnsi="Cambria"/>
          <w:sz w:val="28"/>
          <w:szCs w:val="28"/>
        </w:rPr>
      </w:pPr>
      <w:r>
        <w:rPr>
          <w:rFonts w:ascii="Cambria" w:hAnsi="Cambria"/>
          <w:sz w:val="28"/>
          <w:szCs w:val="28"/>
        </w:rPr>
        <w:t>2. What was Moses’ reaction when God spoke to him from the burning bush, and when He asked him to go to Egypt to set his people free? See Exodus 3:6 and 11. How do you think you would have reacted if you were Moses? Has ever spoken to you and asked you to do something? If so, what was it, and how did you respond?</w:t>
      </w:r>
    </w:p>
    <w:p w:rsidR="00F3148D" w:rsidRPr="008E6CCF" w:rsidRDefault="00F3148D" w:rsidP="004C6278">
      <w:pPr>
        <w:rPr>
          <w:rFonts w:ascii="Cambria" w:hAnsi="Cambria"/>
          <w:sz w:val="28"/>
          <w:szCs w:val="28"/>
        </w:rPr>
      </w:pPr>
    </w:p>
    <w:p w:rsidR="004C6278" w:rsidRPr="008E6CCF" w:rsidRDefault="00F3148D" w:rsidP="004C6278">
      <w:pPr>
        <w:rPr>
          <w:rFonts w:ascii="Cambria" w:hAnsi="Cambria"/>
          <w:sz w:val="28"/>
          <w:szCs w:val="28"/>
        </w:rPr>
      </w:pPr>
      <w:r>
        <w:rPr>
          <w:rFonts w:ascii="Cambria" w:hAnsi="Cambria"/>
          <w:sz w:val="28"/>
          <w:szCs w:val="28"/>
        </w:rPr>
        <w:t>3</w:t>
      </w:r>
      <w:r w:rsidR="008E6CCF" w:rsidRPr="008E6CCF">
        <w:rPr>
          <w:rFonts w:ascii="Cambria" w:hAnsi="Cambria"/>
          <w:sz w:val="28"/>
          <w:szCs w:val="28"/>
        </w:rPr>
        <w:t xml:space="preserve">. Share any thoughts or insights you have about the following verses concerning God’s </w:t>
      </w:r>
      <w:proofErr w:type="spellStart"/>
      <w:r w:rsidR="008E6CCF" w:rsidRPr="008E6CCF">
        <w:rPr>
          <w:rFonts w:ascii="Cambria" w:hAnsi="Cambria"/>
          <w:sz w:val="28"/>
          <w:szCs w:val="28"/>
        </w:rPr>
        <w:t>aseity</w:t>
      </w:r>
      <w:proofErr w:type="spellEnd"/>
      <w:r w:rsidR="008E6CCF" w:rsidRPr="008E6CCF">
        <w:rPr>
          <w:rFonts w:ascii="Cambria" w:hAnsi="Cambria"/>
          <w:sz w:val="28"/>
          <w:szCs w:val="28"/>
        </w:rPr>
        <w:t xml:space="preserve">, self-sufficiency, and eternality.  </w:t>
      </w:r>
    </w:p>
    <w:p w:rsidR="008E6CCF" w:rsidRPr="008E6CCF" w:rsidRDefault="008E6CCF" w:rsidP="004C6278">
      <w:pPr>
        <w:rPr>
          <w:rFonts w:ascii="Cambria" w:hAnsi="Cambria"/>
          <w:sz w:val="28"/>
          <w:szCs w:val="28"/>
        </w:rPr>
      </w:pPr>
    </w:p>
    <w:p w:rsidR="008E6CCF" w:rsidRPr="008E6CCF" w:rsidRDefault="008E6CCF" w:rsidP="008E6CCF">
      <w:pPr>
        <w:pStyle w:val="ListParagraph"/>
        <w:numPr>
          <w:ilvl w:val="0"/>
          <w:numId w:val="1"/>
        </w:numPr>
        <w:rPr>
          <w:rFonts w:ascii="Cambria" w:hAnsi="Cambria"/>
          <w:sz w:val="28"/>
          <w:szCs w:val="28"/>
        </w:rPr>
      </w:pPr>
      <w:r w:rsidRPr="008E6CCF">
        <w:rPr>
          <w:rFonts w:ascii="Cambria" w:hAnsi="Cambria"/>
          <w:sz w:val="28"/>
          <w:szCs w:val="28"/>
        </w:rPr>
        <w:t>John 5:26</w:t>
      </w:r>
    </w:p>
    <w:p w:rsidR="008E6CCF" w:rsidRDefault="008E6CCF" w:rsidP="008E6CCF">
      <w:pPr>
        <w:pStyle w:val="ListParagraph"/>
        <w:numPr>
          <w:ilvl w:val="0"/>
          <w:numId w:val="1"/>
        </w:numPr>
        <w:rPr>
          <w:rFonts w:ascii="Cambria" w:hAnsi="Cambria"/>
          <w:sz w:val="28"/>
          <w:szCs w:val="28"/>
        </w:rPr>
      </w:pPr>
      <w:r>
        <w:rPr>
          <w:rFonts w:ascii="Cambria" w:hAnsi="Cambria"/>
          <w:sz w:val="28"/>
          <w:szCs w:val="28"/>
        </w:rPr>
        <w:t>Acts 17:25</w:t>
      </w:r>
    </w:p>
    <w:p w:rsidR="008E6CCF" w:rsidRDefault="008E6CCF" w:rsidP="008E6CCF">
      <w:pPr>
        <w:pStyle w:val="ListParagraph"/>
        <w:numPr>
          <w:ilvl w:val="0"/>
          <w:numId w:val="1"/>
        </w:numPr>
        <w:rPr>
          <w:rFonts w:ascii="Cambria" w:hAnsi="Cambria"/>
          <w:sz w:val="28"/>
          <w:szCs w:val="28"/>
        </w:rPr>
      </w:pPr>
      <w:r>
        <w:rPr>
          <w:rFonts w:ascii="Cambria" w:hAnsi="Cambria"/>
          <w:sz w:val="28"/>
          <w:szCs w:val="28"/>
        </w:rPr>
        <w:t>John 18:6</w:t>
      </w:r>
    </w:p>
    <w:p w:rsidR="008E6CCF" w:rsidRDefault="002D68E9" w:rsidP="008E6CCF">
      <w:pPr>
        <w:pStyle w:val="ListParagraph"/>
        <w:numPr>
          <w:ilvl w:val="0"/>
          <w:numId w:val="1"/>
        </w:numPr>
        <w:rPr>
          <w:rFonts w:ascii="Cambria" w:hAnsi="Cambria"/>
          <w:sz w:val="28"/>
          <w:szCs w:val="28"/>
        </w:rPr>
      </w:pPr>
      <w:r>
        <w:rPr>
          <w:rFonts w:ascii="Cambria" w:hAnsi="Cambria"/>
          <w:sz w:val="28"/>
          <w:szCs w:val="28"/>
        </w:rPr>
        <w:t>Colossians 1:16-17</w:t>
      </w:r>
    </w:p>
    <w:p w:rsidR="002D68E9" w:rsidRDefault="002D68E9" w:rsidP="008E6CCF">
      <w:pPr>
        <w:pStyle w:val="ListParagraph"/>
        <w:numPr>
          <w:ilvl w:val="0"/>
          <w:numId w:val="1"/>
        </w:numPr>
        <w:rPr>
          <w:rFonts w:ascii="Cambria" w:hAnsi="Cambria"/>
          <w:sz w:val="28"/>
          <w:szCs w:val="28"/>
        </w:rPr>
      </w:pPr>
      <w:r>
        <w:rPr>
          <w:rFonts w:ascii="Cambria" w:hAnsi="Cambria"/>
          <w:sz w:val="28"/>
          <w:szCs w:val="28"/>
        </w:rPr>
        <w:t>Psalm 23:1</w:t>
      </w:r>
    </w:p>
    <w:p w:rsidR="002D68E9" w:rsidRDefault="002D68E9" w:rsidP="008E6CCF">
      <w:pPr>
        <w:pStyle w:val="ListParagraph"/>
        <w:numPr>
          <w:ilvl w:val="0"/>
          <w:numId w:val="1"/>
        </w:numPr>
        <w:rPr>
          <w:rFonts w:ascii="Cambria" w:hAnsi="Cambria"/>
          <w:sz w:val="28"/>
          <w:szCs w:val="28"/>
        </w:rPr>
      </w:pPr>
      <w:r>
        <w:rPr>
          <w:rFonts w:ascii="Cambria" w:hAnsi="Cambria"/>
          <w:sz w:val="28"/>
          <w:szCs w:val="28"/>
        </w:rPr>
        <w:t>Psalm 90:4</w:t>
      </w:r>
    </w:p>
    <w:p w:rsidR="002D68E9" w:rsidRDefault="002D68E9" w:rsidP="002D68E9">
      <w:pPr>
        <w:rPr>
          <w:rFonts w:ascii="Cambria" w:hAnsi="Cambria"/>
          <w:sz w:val="28"/>
          <w:szCs w:val="28"/>
        </w:rPr>
      </w:pPr>
    </w:p>
    <w:p w:rsidR="002D68E9" w:rsidRDefault="00F3148D" w:rsidP="002D68E9">
      <w:pPr>
        <w:rPr>
          <w:rFonts w:ascii="Cambria" w:hAnsi="Cambria"/>
          <w:sz w:val="28"/>
          <w:szCs w:val="28"/>
        </w:rPr>
      </w:pPr>
      <w:r>
        <w:rPr>
          <w:rFonts w:ascii="Cambria" w:hAnsi="Cambria"/>
          <w:sz w:val="28"/>
          <w:szCs w:val="28"/>
        </w:rPr>
        <w:t>4</w:t>
      </w:r>
      <w:r w:rsidR="002D68E9">
        <w:rPr>
          <w:rFonts w:ascii="Cambria" w:hAnsi="Cambria"/>
          <w:sz w:val="28"/>
          <w:szCs w:val="28"/>
        </w:rPr>
        <w:t>. Read Psalm 103:17 tells us that God’s love is everlasting to everlasting. What does this mean to you? How does it make you feel that God loved you before He even created the universe, and that He will love you forever?</w:t>
      </w:r>
    </w:p>
    <w:p w:rsidR="002D68E9" w:rsidRDefault="002D68E9" w:rsidP="002D68E9">
      <w:pPr>
        <w:rPr>
          <w:rFonts w:ascii="Cambria" w:hAnsi="Cambria"/>
          <w:sz w:val="28"/>
          <w:szCs w:val="28"/>
        </w:rPr>
      </w:pPr>
    </w:p>
    <w:p w:rsidR="00F3148D" w:rsidRPr="008E6CCF" w:rsidRDefault="002D68E9" w:rsidP="00F3148D">
      <w:pPr>
        <w:rPr>
          <w:rFonts w:ascii="Cambria" w:hAnsi="Cambria"/>
          <w:sz w:val="28"/>
          <w:szCs w:val="28"/>
        </w:rPr>
      </w:pPr>
      <w:r>
        <w:rPr>
          <w:rFonts w:ascii="Cambria" w:hAnsi="Cambria"/>
          <w:sz w:val="28"/>
          <w:szCs w:val="28"/>
        </w:rPr>
        <w:t xml:space="preserve">5. </w:t>
      </w:r>
      <w:r w:rsidR="00F3148D">
        <w:rPr>
          <w:rFonts w:ascii="Cambria" w:hAnsi="Cambria"/>
          <w:sz w:val="28"/>
          <w:szCs w:val="28"/>
        </w:rPr>
        <w:t xml:space="preserve">Make a list of some of the practical implications of God’s </w:t>
      </w:r>
      <w:proofErr w:type="spellStart"/>
      <w:r w:rsidR="00F3148D">
        <w:rPr>
          <w:rFonts w:ascii="Cambria" w:hAnsi="Cambria"/>
          <w:sz w:val="28"/>
          <w:szCs w:val="28"/>
        </w:rPr>
        <w:t>aseity</w:t>
      </w:r>
      <w:proofErr w:type="spellEnd"/>
      <w:r w:rsidR="00F3148D">
        <w:rPr>
          <w:rFonts w:ascii="Cambria" w:hAnsi="Cambria"/>
          <w:sz w:val="28"/>
          <w:szCs w:val="28"/>
        </w:rPr>
        <w:t>, self-sufficiency, and eternality? How will what you learned about God change your life?</w:t>
      </w:r>
      <w:bookmarkStart w:id="0" w:name="_GoBack"/>
      <w:bookmarkEnd w:id="0"/>
    </w:p>
    <w:p w:rsidR="002D68E9" w:rsidRPr="002D68E9" w:rsidRDefault="002D68E9" w:rsidP="002D68E9">
      <w:pPr>
        <w:rPr>
          <w:rFonts w:ascii="Cambria" w:hAnsi="Cambria"/>
          <w:sz w:val="28"/>
          <w:szCs w:val="28"/>
        </w:rPr>
      </w:pPr>
    </w:p>
    <w:sectPr w:rsidR="002D68E9" w:rsidRPr="002D68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F7C2B"/>
    <w:multiLevelType w:val="hybridMultilevel"/>
    <w:tmpl w:val="1F602706"/>
    <w:lvl w:ilvl="0" w:tplc="EE0606B2">
      <w:start w:val="3"/>
      <w:numFmt w:val="bullet"/>
      <w:lvlText w:val=""/>
      <w:lvlJc w:val="left"/>
      <w:pPr>
        <w:ind w:left="720" w:hanging="360"/>
      </w:pPr>
      <w:rPr>
        <w:rFonts w:ascii="Symbol" w:eastAsia="Times New Roman" w:hAnsi="Symbol"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278"/>
    <w:rsid w:val="002D68E9"/>
    <w:rsid w:val="004C6278"/>
    <w:rsid w:val="008E6CCF"/>
    <w:rsid w:val="00BA76C9"/>
    <w:rsid w:val="00F3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5A5B8F-41C6-4EFB-8C00-266938CC1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40"/>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278"/>
    <w:rPr>
      <w:rFonts w:ascii="Arial" w:eastAsia="Times New Roman" w:hAnsi="Arial" w:cs="Times New Roman"/>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C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GaryS</dc:creator>
  <cp:keywords/>
  <dc:description/>
  <cp:lastModifiedBy>GaryS</cp:lastModifiedBy>
  <cp:revision>1</cp:revision>
  <dcterms:created xsi:type="dcterms:W3CDTF">2017-10-01T20:10:00Z</dcterms:created>
  <dcterms:modified xsi:type="dcterms:W3CDTF">2017-10-01T21:02:00Z</dcterms:modified>
</cp:coreProperties>
</file>